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A57" w:rsidRPr="00E32474" w:rsidRDefault="00E32474" w:rsidP="00E32474">
      <w:pPr>
        <w:jc w:val="center"/>
        <w:rPr>
          <w:rFonts w:ascii="Tempus Sans ITC" w:hAnsi="Tempus Sans ITC"/>
          <w:b/>
          <w:smallCaps/>
          <w:spacing w:val="40"/>
          <w:sz w:val="48"/>
          <w:szCs w:val="48"/>
        </w:rPr>
      </w:pPr>
      <w:r w:rsidRPr="00E32474">
        <w:rPr>
          <w:rFonts w:ascii="Tempus Sans ITC" w:hAnsi="Tempus Sans ITC"/>
          <w:b/>
          <w:smallCaps/>
          <w:spacing w:val="40"/>
          <w:sz w:val="48"/>
          <w:szCs w:val="48"/>
        </w:rPr>
        <w:t>Drury Lane Bakery</w:t>
      </w:r>
    </w:p>
    <w:p w:rsidR="00E32474" w:rsidRPr="00E32474" w:rsidRDefault="00E32474" w:rsidP="00E32474">
      <w:pPr>
        <w:jc w:val="center"/>
        <w:rPr>
          <w:rFonts w:ascii="Tempus Sans ITC" w:hAnsi="Tempus Sans ITC"/>
          <w:sz w:val="36"/>
          <w:szCs w:val="36"/>
        </w:rPr>
      </w:pPr>
      <w:r w:rsidRPr="00E32474">
        <w:rPr>
          <w:rFonts w:ascii="Tempus Sans ITC" w:hAnsi="Tempus Sans ITC"/>
          <w:sz w:val="36"/>
          <w:szCs w:val="36"/>
        </w:rPr>
        <w:t>Annual Report</w:t>
      </w:r>
    </w:p>
    <w:p w:rsidR="00E32474" w:rsidRPr="00E32474" w:rsidRDefault="00E32474" w:rsidP="00E32474">
      <w:pPr>
        <w:rPr>
          <w:rFonts w:ascii="Tempus Sans ITC" w:hAnsi="Tempus Sans ITC"/>
          <w:sz w:val="36"/>
          <w:szCs w:val="36"/>
        </w:rPr>
      </w:pPr>
    </w:p>
    <w:p w:rsidR="00E32474" w:rsidRPr="00E32474" w:rsidRDefault="00E32474" w:rsidP="00E32474">
      <w:pPr>
        <w:rPr>
          <w:rFonts w:ascii="Tempus Sans ITC" w:hAnsi="Tempus Sans ITC"/>
          <w:sz w:val="36"/>
          <w:szCs w:val="36"/>
        </w:rPr>
      </w:pPr>
    </w:p>
    <w:p w:rsidR="00E32474" w:rsidRPr="00E32474" w:rsidRDefault="00E32474" w:rsidP="00E32474">
      <w:pPr>
        <w:rPr>
          <w:rFonts w:ascii="Tempus Sans ITC" w:hAnsi="Tempus Sans ITC"/>
          <w:sz w:val="36"/>
          <w:szCs w:val="36"/>
        </w:rPr>
      </w:pPr>
    </w:p>
    <w:p w:rsidR="00E32474" w:rsidRPr="00E32474" w:rsidRDefault="00E32474" w:rsidP="00E32474">
      <w:pPr>
        <w:jc w:val="center"/>
        <w:rPr>
          <w:rFonts w:ascii="Tempus Sans ITC" w:hAnsi="Tempus Sans ITC"/>
          <w:sz w:val="36"/>
          <w:szCs w:val="36"/>
        </w:rPr>
      </w:pPr>
      <w:r w:rsidRPr="00E32474">
        <w:rPr>
          <w:rFonts w:ascii="Tempus Sans ITC" w:hAnsi="Tempus Sans ITC"/>
          <w:sz w:val="36"/>
          <w:szCs w:val="36"/>
        </w:rPr>
        <w:t>June 27, 2010</w:t>
      </w:r>
    </w:p>
    <w:p w:rsidR="00E32474" w:rsidRPr="00E32474" w:rsidRDefault="00E32474" w:rsidP="00E32474">
      <w:pPr>
        <w:rPr>
          <w:rFonts w:ascii="Tempus Sans ITC" w:hAnsi="Tempus Sans ITC"/>
          <w:sz w:val="36"/>
          <w:szCs w:val="36"/>
        </w:rPr>
      </w:pPr>
    </w:p>
    <w:p w:rsidR="00E32474" w:rsidRPr="00E32474" w:rsidRDefault="00E32474" w:rsidP="00E32474">
      <w:pPr>
        <w:rPr>
          <w:rFonts w:ascii="Tempus Sans ITC" w:hAnsi="Tempus Sans ITC"/>
          <w:sz w:val="36"/>
          <w:szCs w:val="36"/>
        </w:rPr>
      </w:pPr>
    </w:p>
    <w:p w:rsidR="00E32474" w:rsidRPr="00E32474" w:rsidRDefault="00E32474" w:rsidP="00E32474">
      <w:pPr>
        <w:rPr>
          <w:rFonts w:ascii="Tempus Sans ITC" w:hAnsi="Tempus Sans ITC"/>
          <w:sz w:val="36"/>
          <w:szCs w:val="36"/>
        </w:rPr>
      </w:pPr>
    </w:p>
    <w:p w:rsidR="00E32474" w:rsidRPr="00E32474" w:rsidRDefault="00E32474" w:rsidP="00E32474">
      <w:pPr>
        <w:rPr>
          <w:rFonts w:ascii="Tempus Sans ITC" w:hAnsi="Tempus Sans ITC"/>
          <w:sz w:val="36"/>
          <w:szCs w:val="36"/>
        </w:rPr>
      </w:pPr>
    </w:p>
    <w:p w:rsidR="00E32474" w:rsidRPr="00E32474" w:rsidRDefault="00E32474" w:rsidP="00E32474">
      <w:pPr>
        <w:rPr>
          <w:rFonts w:ascii="Tempus Sans ITC" w:hAnsi="Tempus Sans ITC"/>
          <w:sz w:val="36"/>
          <w:szCs w:val="36"/>
        </w:rPr>
      </w:pPr>
    </w:p>
    <w:p w:rsidR="00E32474" w:rsidRPr="00E32474" w:rsidRDefault="00E32474" w:rsidP="00E32474">
      <w:pPr>
        <w:rPr>
          <w:rFonts w:ascii="Tempus Sans ITC" w:hAnsi="Tempus Sans ITC"/>
          <w:sz w:val="36"/>
          <w:szCs w:val="36"/>
        </w:rPr>
      </w:pPr>
    </w:p>
    <w:p w:rsidR="00E32474" w:rsidRPr="00E32474" w:rsidRDefault="00E32474" w:rsidP="00E32474">
      <w:pPr>
        <w:rPr>
          <w:rFonts w:ascii="Tempus Sans ITC" w:hAnsi="Tempus Sans ITC"/>
          <w:sz w:val="36"/>
          <w:szCs w:val="36"/>
        </w:rPr>
      </w:pPr>
    </w:p>
    <w:p w:rsidR="00E32474" w:rsidRPr="00E32474" w:rsidRDefault="00E32474" w:rsidP="00E32474">
      <w:pPr>
        <w:rPr>
          <w:rFonts w:ascii="Tempus Sans ITC" w:hAnsi="Tempus Sans ITC"/>
          <w:sz w:val="36"/>
          <w:szCs w:val="36"/>
        </w:rPr>
      </w:pPr>
    </w:p>
    <w:p w:rsidR="00E32474" w:rsidRPr="00E32474" w:rsidRDefault="00E32474" w:rsidP="00E32474">
      <w:pPr>
        <w:rPr>
          <w:rFonts w:ascii="Tempus Sans ITC" w:hAnsi="Tempus Sans ITC"/>
          <w:sz w:val="36"/>
          <w:szCs w:val="36"/>
        </w:rPr>
      </w:pPr>
    </w:p>
    <w:p w:rsidR="00E32474" w:rsidRPr="00E32474" w:rsidRDefault="00E32474" w:rsidP="00E32474">
      <w:pPr>
        <w:rPr>
          <w:rFonts w:ascii="Tempus Sans ITC" w:hAnsi="Tempus Sans ITC"/>
          <w:sz w:val="36"/>
          <w:szCs w:val="36"/>
        </w:rPr>
      </w:pPr>
    </w:p>
    <w:p w:rsidR="00E32474" w:rsidRPr="00E32474" w:rsidRDefault="00E32474" w:rsidP="00E32474">
      <w:pPr>
        <w:rPr>
          <w:rFonts w:ascii="Tempus Sans ITC" w:hAnsi="Tempus Sans ITC"/>
          <w:sz w:val="36"/>
          <w:szCs w:val="36"/>
        </w:rPr>
      </w:pPr>
    </w:p>
    <w:p w:rsidR="00E32474" w:rsidRPr="00E32474" w:rsidRDefault="00E32474" w:rsidP="00E32474">
      <w:pPr>
        <w:rPr>
          <w:rFonts w:ascii="Tempus Sans ITC" w:hAnsi="Tempus Sans ITC"/>
          <w:sz w:val="36"/>
          <w:szCs w:val="36"/>
        </w:rPr>
      </w:pPr>
    </w:p>
    <w:p w:rsidR="00E32474" w:rsidRPr="00E32474" w:rsidRDefault="00E32474" w:rsidP="00E32474">
      <w:pPr>
        <w:rPr>
          <w:rFonts w:ascii="Tempus Sans ITC" w:hAnsi="Tempus Sans ITC"/>
          <w:sz w:val="36"/>
          <w:szCs w:val="36"/>
        </w:rPr>
      </w:pPr>
    </w:p>
    <w:p w:rsidR="00E32474" w:rsidRPr="00E32474" w:rsidRDefault="00E32474" w:rsidP="00E32474">
      <w:pPr>
        <w:rPr>
          <w:rFonts w:ascii="Tempus Sans ITC" w:hAnsi="Tempus Sans ITC"/>
          <w:sz w:val="36"/>
          <w:szCs w:val="36"/>
        </w:rPr>
      </w:pPr>
    </w:p>
    <w:p w:rsidR="00E32474" w:rsidRPr="00E32474" w:rsidRDefault="00E32474" w:rsidP="00E32474">
      <w:pPr>
        <w:jc w:val="right"/>
        <w:rPr>
          <w:rFonts w:ascii="Tempus Sans ITC" w:hAnsi="Tempus Sans ITC"/>
          <w:sz w:val="36"/>
          <w:szCs w:val="36"/>
        </w:rPr>
      </w:pPr>
      <w:r w:rsidRPr="00E32474">
        <w:rPr>
          <w:rFonts w:ascii="Tempus Sans ITC" w:hAnsi="Tempus Sans ITC"/>
          <w:sz w:val="36"/>
          <w:szCs w:val="36"/>
        </w:rPr>
        <w:t>Written by:</w:t>
      </w:r>
    </w:p>
    <w:p w:rsidR="00E32474" w:rsidRPr="00E32474" w:rsidRDefault="00E32474" w:rsidP="00E32474">
      <w:pPr>
        <w:jc w:val="right"/>
        <w:rPr>
          <w:rFonts w:ascii="Tempus Sans ITC" w:hAnsi="Tempus Sans ITC"/>
          <w:sz w:val="36"/>
          <w:szCs w:val="36"/>
        </w:rPr>
      </w:pPr>
      <w:r w:rsidRPr="00E32474">
        <w:rPr>
          <w:rFonts w:ascii="Tempus Sans ITC" w:hAnsi="Tempus Sans ITC"/>
          <w:sz w:val="36"/>
          <w:szCs w:val="36"/>
        </w:rPr>
        <w:t>Thelma Tippie</w:t>
      </w:r>
    </w:p>
    <w:sectPr w:rsidR="00E32474" w:rsidRPr="00E32474" w:rsidSect="00877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8"/>
  <w:doNotDisplayPageBoundaries/>
  <w:proofState w:spelling="clean"/>
  <w:revisionView w:inkAnnotations="0"/>
  <w:defaultTabStop w:val="720"/>
  <w:characterSpacingControl w:val="doNotCompress"/>
  <w:compat/>
  <w:rsids>
    <w:rsidRoot w:val="00E32474"/>
    <w:rsid w:val="00274E88"/>
    <w:rsid w:val="005B06CC"/>
    <w:rsid w:val="00877A57"/>
    <w:rsid w:val="009F529D"/>
    <w:rsid w:val="00E32474"/>
    <w:rsid w:val="00F80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Computer Workshop, Inc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thelma tippie</dc:creator>
  <cp:keywords/>
  <dc:description/>
  <cp:lastModifiedBy>thelma tippie</cp:lastModifiedBy>
  <cp:revision>1</cp:revision>
  <dcterms:created xsi:type="dcterms:W3CDTF">2010-06-28T00:32:00Z</dcterms:created>
  <dcterms:modified xsi:type="dcterms:W3CDTF">2010-06-28T00:50:00Z</dcterms:modified>
</cp:coreProperties>
</file>